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253913">
        <w:rPr>
          <w:rFonts w:ascii="Bookman Old Style" w:hAnsi="Bookman Old Style" w:cs="Helvetica"/>
          <w:b/>
          <w:color w:val="000000"/>
          <w:sz w:val="28"/>
          <w:u w:val="single"/>
        </w:rPr>
        <w:t>Purmo UFH i Cleverfit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</w:t>
      </w:r>
      <w:bookmarkStart w:id="0" w:name="_GoBack"/>
      <w:bookmarkEnd w:id="0"/>
      <w:r w:rsidRPr="00685CAE">
        <w:rPr>
          <w:rFonts w:ascii="Bookman Old Style" w:hAnsi="Bookman Old Style" w:cs="Helvetica"/>
          <w:color w:val="000000"/>
        </w:rPr>
        <w:t>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01 października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31 grudnia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253913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</w:t>
      </w:r>
      <w:r w:rsidR="00253913" w:rsidRPr="00253913">
        <w:rPr>
          <w:rFonts w:ascii="Bookman Old Style" w:eastAsia="Times New Roman" w:hAnsi="Bookman Old Style"/>
          <w:b/>
          <w:color w:val="000000"/>
          <w:lang w:eastAsia="pl-PL"/>
        </w:rPr>
        <w:t xml:space="preserve">systemu ogrzewania podłogowego Purmo UFH i systemu rurowego </w:t>
      </w:r>
      <w:r w:rsidR="00253913">
        <w:rPr>
          <w:rFonts w:ascii="Bookman Old Style" w:eastAsia="Times New Roman" w:hAnsi="Bookman Old Style"/>
          <w:b/>
          <w:color w:val="000000"/>
          <w:lang w:eastAsia="pl-PL"/>
        </w:rPr>
        <w:t xml:space="preserve">Purmo </w:t>
      </w:r>
      <w:r w:rsidR="00253913" w:rsidRPr="00253913">
        <w:rPr>
          <w:rFonts w:ascii="Bookman Old Style" w:eastAsia="Times New Roman" w:hAnsi="Bookman Old Style"/>
          <w:b/>
          <w:color w:val="000000"/>
          <w:lang w:eastAsia="pl-PL"/>
        </w:rPr>
        <w:t>Cleverfi</w:t>
      </w:r>
      <w:r w:rsidR="00253913">
        <w:rPr>
          <w:rFonts w:ascii="Bookman Old Style" w:eastAsia="Times New Roman" w:hAnsi="Bookman Old Style"/>
          <w:b/>
          <w:color w:val="000000"/>
          <w:lang w:eastAsia="pl-PL"/>
        </w:rPr>
        <w:t>t.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253913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produktów </w:t>
      </w:r>
      <w:r w:rsidR="00253913" w:rsidRPr="00253913">
        <w:rPr>
          <w:rFonts w:ascii="Bookman Old Style" w:eastAsia="Times New Roman" w:hAnsi="Bookman Old Style"/>
          <w:color w:val="000000"/>
          <w:lang w:eastAsia="pl-PL"/>
        </w:rPr>
        <w:t>systemu ogrzewania podłogowego Purmo UFH i systemu rurowego Purmo Cleverfit</w:t>
      </w:r>
      <w:r w:rsidR="00253913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1045F8" w:rsidRDefault="00253913" w:rsidP="0025391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15</w:t>
      </w:r>
      <w:r w:rsidR="00022E60">
        <w:rPr>
          <w:rFonts w:ascii="Bookman Old Style" w:eastAsia="Times New Roman" w:hAnsi="Bookman Old Style"/>
          <w:color w:val="000000"/>
          <w:lang w:eastAsia="pl-PL"/>
        </w:rPr>
        <w:t xml:space="preserve"> 0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253913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szlifierkę sieciową AGV 10EK MILWAUKEE</w:t>
      </w:r>
      <w:r w:rsidR="001E07C1"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1045F8" w:rsidRPr="001045F8" w:rsidRDefault="00253913" w:rsidP="0025391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30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045F8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1045F8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253913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odkurzacz sieciowy MILWAUKEE</w:t>
      </w:r>
      <w:r w:rsidR="00022E60"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8A0851" w:rsidRDefault="00253913" w:rsidP="0025391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5</w:t>
      </w:r>
      <w:r w:rsidR="001045F8">
        <w:rPr>
          <w:rFonts w:ascii="Bookman Old Style" w:eastAsia="Times New Roman" w:hAnsi="Bookman Old Style"/>
          <w:color w:val="000000"/>
          <w:lang w:eastAsia="pl-PL"/>
        </w:rPr>
        <w:t>0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8A0851" w:rsidRPr="001E07C1">
        <w:rPr>
          <w:rFonts w:ascii="Bookman Old Style" w:eastAsia="Times New Roman" w:hAnsi="Bookman Old Style"/>
          <w:b/>
          <w:color w:val="000000"/>
          <w:lang w:eastAsia="pl-PL"/>
        </w:rPr>
        <w:t>otrzy</w:t>
      </w:r>
      <w:r w:rsidR="008A0851" w:rsidRPr="001E07C1">
        <w:rPr>
          <w:rFonts w:ascii="Bookman Old Style" w:eastAsia="Times New Roman" w:hAnsi="Bookman Old Style"/>
          <w:b/>
          <w:lang w:eastAsia="pl-PL"/>
        </w:rPr>
        <w:t>ma</w:t>
      </w:r>
      <w:r w:rsidR="004F663C" w:rsidRPr="001E07C1">
        <w:rPr>
          <w:rFonts w:ascii="Bookman Old Style" w:eastAsia="Times New Roman" w:hAnsi="Bookman Old Style"/>
          <w:b/>
          <w:lang w:eastAsia="pl-PL"/>
        </w:rPr>
        <w:t xml:space="preserve"> </w:t>
      </w:r>
      <w:r w:rsidR="00022E60"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 xml:space="preserve"> </w:t>
      </w:r>
      <w:r w:rsidRPr="00253913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piłę taśmową M12 FBS 64 MILWAUKEE</w:t>
      </w:r>
      <w:r w:rsidR="00022E60"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01" w:rsidRDefault="00E40601" w:rsidP="00A95B73">
      <w:pPr>
        <w:spacing w:after="0" w:line="240" w:lineRule="auto"/>
      </w:pPr>
      <w:r>
        <w:separator/>
      </w:r>
    </w:p>
  </w:endnote>
  <w:endnote w:type="continuationSeparator" w:id="0">
    <w:p w:rsidR="00E40601" w:rsidRDefault="00E40601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01" w:rsidRDefault="00E40601" w:rsidP="00A95B73">
      <w:pPr>
        <w:spacing w:after="0" w:line="240" w:lineRule="auto"/>
      </w:pPr>
      <w:r>
        <w:separator/>
      </w:r>
    </w:p>
  </w:footnote>
  <w:footnote w:type="continuationSeparator" w:id="0">
    <w:p w:rsidR="00E40601" w:rsidRDefault="00E40601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9</cp:revision>
  <dcterms:created xsi:type="dcterms:W3CDTF">2022-04-29T08:36:00Z</dcterms:created>
  <dcterms:modified xsi:type="dcterms:W3CDTF">2022-10-13T07:54:00Z</dcterms:modified>
</cp:coreProperties>
</file>